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4E" w:rsidRPr="004806D8" w:rsidRDefault="00A81F4E">
      <w:pPr>
        <w:spacing w:after="0"/>
        <w:jc w:val="both"/>
        <w:rPr>
          <w:rFonts w:ascii="Times New Roman" w:hAnsi="Times New Roman"/>
          <w:b/>
          <w:color w:val="E9017B"/>
          <w:sz w:val="24"/>
          <w:szCs w:val="24"/>
        </w:rPr>
      </w:pPr>
    </w:p>
    <w:p w:rsidR="009C790E" w:rsidRDefault="009C790E">
      <w:pPr>
        <w:spacing w:after="0"/>
        <w:jc w:val="both"/>
        <w:rPr>
          <w:rFonts w:ascii="Times New Roman" w:hAnsi="Times New Roman"/>
          <w:b/>
          <w:color w:val="E9017B"/>
          <w:sz w:val="24"/>
          <w:szCs w:val="24"/>
        </w:rPr>
      </w:pPr>
    </w:p>
    <w:p w:rsidR="00E421E9" w:rsidRDefault="009C790E" w:rsidP="009C790E">
      <w:pPr>
        <w:spacing w:after="0" w:line="240" w:lineRule="auto"/>
        <w:jc w:val="center"/>
        <w:rPr>
          <w:rFonts w:ascii="Times New Roman" w:hAnsi="Times New Roman"/>
          <w:b/>
          <w:color w:val="002060"/>
          <w:sz w:val="44"/>
          <w:szCs w:val="32"/>
        </w:rPr>
      </w:pPr>
      <w:r w:rsidRPr="004806D8">
        <w:rPr>
          <w:rFonts w:ascii="Times New Roman" w:hAnsi="Times New Roman"/>
          <w:b/>
          <w:color w:val="002060"/>
          <w:sz w:val="44"/>
          <w:szCs w:val="32"/>
        </w:rPr>
        <w:t>Fiche d’identification / É</w:t>
      </w:r>
      <w:r w:rsidR="00E421E9" w:rsidRPr="004806D8">
        <w:rPr>
          <w:rFonts w:ascii="Times New Roman" w:hAnsi="Times New Roman"/>
          <w:b/>
          <w:color w:val="002060"/>
          <w:sz w:val="44"/>
          <w:szCs w:val="32"/>
        </w:rPr>
        <w:t>coles</w:t>
      </w:r>
    </w:p>
    <w:p w:rsidR="006411F0" w:rsidRPr="006411F0" w:rsidRDefault="006411F0" w:rsidP="009C790E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6411F0">
        <w:rPr>
          <w:rFonts w:ascii="Times New Roman" w:hAnsi="Times New Roman"/>
          <w:b/>
          <w:color w:val="002060"/>
          <w:sz w:val="28"/>
          <w:szCs w:val="28"/>
        </w:rPr>
        <w:t>(Filière communication et impression)</w:t>
      </w:r>
    </w:p>
    <w:p w:rsidR="00E421E9" w:rsidRDefault="00E421E9" w:rsidP="009C790E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8D1B63" w:rsidRDefault="008D1B63" w:rsidP="009C790E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9C790E" w:rsidRPr="004806D8" w:rsidRDefault="009C790E" w:rsidP="009C790E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color w:val="002060"/>
          <w:sz w:val="28"/>
          <w:szCs w:val="28"/>
        </w:rPr>
      </w:pPr>
      <w:r w:rsidRPr="004806D8">
        <w:rPr>
          <w:rFonts w:ascii="Times New Roman" w:hAnsi="Times New Roman"/>
          <w:color w:val="002060"/>
          <w:sz w:val="28"/>
          <w:szCs w:val="28"/>
        </w:rPr>
        <w:t>Renseignements relatifs à l’établissement</w:t>
      </w:r>
    </w:p>
    <w:p w:rsidR="004806D8" w:rsidRPr="004806D8" w:rsidRDefault="004806D8" w:rsidP="009C790E">
      <w:pPr>
        <w:pStyle w:val="Paragraphedeliste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9C790E" w:rsidRDefault="009C790E" w:rsidP="009C790E">
      <w:pPr>
        <w:pStyle w:val="Paragraphedeliste"/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9C790E">
        <w:rPr>
          <w:rFonts w:ascii="Times New Roman" w:hAnsi="Times New Roman"/>
          <w:sz w:val="24"/>
          <w:szCs w:val="24"/>
        </w:rPr>
        <w:t>Raison sociale</w:t>
      </w:r>
      <w:r>
        <w:rPr>
          <w:rFonts w:ascii="Times New Roman" w:hAnsi="Times New Roman"/>
          <w:sz w:val="24"/>
          <w:szCs w:val="24"/>
        </w:rPr>
        <w:tab/>
        <w:t>: _</w:t>
      </w:r>
      <w:r w:rsidR="00B57275">
        <w:rPr>
          <w:rFonts w:ascii="Times New Roman" w:hAnsi="Times New Roman"/>
          <w:sz w:val="24"/>
          <w:szCs w:val="24"/>
        </w:rPr>
        <w:t>Grafipolis, l’</w:t>
      </w:r>
      <w:r w:rsidR="00B57275" w:rsidRPr="00B57275">
        <w:rPr>
          <w:rFonts w:ascii="Times New Roman" w:hAnsi="Times New Roman"/>
          <w:sz w:val="24"/>
          <w:szCs w:val="24"/>
        </w:rPr>
        <w:t>É</w:t>
      </w:r>
      <w:r w:rsidR="00B57275">
        <w:rPr>
          <w:rFonts w:ascii="Times New Roman" w:hAnsi="Times New Roman"/>
          <w:sz w:val="24"/>
          <w:szCs w:val="24"/>
        </w:rPr>
        <w:t xml:space="preserve">cole des métiers graphiques et plurimédia </w:t>
      </w:r>
      <w:r>
        <w:rPr>
          <w:rFonts w:ascii="Times New Roman" w:hAnsi="Times New Roman"/>
          <w:sz w:val="24"/>
          <w:szCs w:val="24"/>
        </w:rPr>
        <w:t>__________________________</w:t>
      </w:r>
      <w:r w:rsidR="004806D8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9C790E" w:rsidRDefault="009C790E" w:rsidP="009C790E">
      <w:pPr>
        <w:pStyle w:val="Paragraphedeliste"/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Représentant</w:t>
      </w:r>
      <w:r>
        <w:rPr>
          <w:rFonts w:ascii="Times New Roman" w:hAnsi="Times New Roman"/>
          <w:sz w:val="24"/>
          <w:szCs w:val="24"/>
        </w:rPr>
        <w:tab/>
      </w:r>
      <w:r w:rsidR="004806D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</w:t>
      </w:r>
      <w:r w:rsidR="00B57275">
        <w:rPr>
          <w:rFonts w:ascii="Times New Roman" w:hAnsi="Times New Roman"/>
          <w:sz w:val="24"/>
          <w:szCs w:val="24"/>
        </w:rPr>
        <w:t xml:space="preserve">Chantal Aboudeine </w:t>
      </w:r>
      <w:r>
        <w:rPr>
          <w:rFonts w:ascii="Times New Roman" w:hAnsi="Times New Roman"/>
          <w:sz w:val="24"/>
          <w:szCs w:val="24"/>
        </w:rPr>
        <w:t>_____</w:t>
      </w:r>
      <w:r w:rsidR="004806D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9C790E" w:rsidRDefault="009C790E" w:rsidP="009C790E">
      <w:pPr>
        <w:pStyle w:val="Paragraphedeliste"/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4806D8">
        <w:rPr>
          <w:rFonts w:ascii="Times New Roman" w:hAnsi="Times New Roman"/>
          <w:sz w:val="24"/>
          <w:szCs w:val="24"/>
        </w:rPr>
        <w:t xml:space="preserve"> _____</w:t>
      </w:r>
      <w:r w:rsidR="00B57275">
        <w:rPr>
          <w:rFonts w:ascii="Times New Roman" w:hAnsi="Times New Roman"/>
          <w:sz w:val="24"/>
          <w:szCs w:val="24"/>
        </w:rPr>
        <w:t>Directrice</w:t>
      </w:r>
      <w:r w:rsidR="004806D8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9C790E" w:rsidRDefault="009C790E" w:rsidP="009C790E">
      <w:pPr>
        <w:pStyle w:val="Paragraphedeliste"/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4806D8">
        <w:rPr>
          <w:rFonts w:ascii="Times New Roman" w:hAnsi="Times New Roman"/>
          <w:sz w:val="24"/>
          <w:szCs w:val="24"/>
        </w:rPr>
        <w:t xml:space="preserve"> ___</w:t>
      </w:r>
      <w:r w:rsidR="00B57275">
        <w:rPr>
          <w:rFonts w:ascii="Times New Roman" w:hAnsi="Times New Roman"/>
          <w:sz w:val="24"/>
          <w:szCs w:val="24"/>
        </w:rPr>
        <w:t>contact@grafipolis.fr</w:t>
      </w:r>
      <w:r w:rsidR="004806D8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B57275" w:rsidRPr="00B57275" w:rsidRDefault="009C790E" w:rsidP="00B57275">
      <w:pPr>
        <w:rPr>
          <w:rFonts w:ascii="Times New Roman" w:eastAsia="Times New Roman" w:hAnsi="Times New Roman"/>
          <w:sz w:val="20"/>
          <w:szCs w:val="20"/>
          <w:lang w:eastAsia="fr-FR"/>
        </w:rPr>
      </w:pPr>
      <w:r>
        <w:rPr>
          <w:rFonts w:ascii="Times New Roman" w:hAnsi="Times New Roman"/>
          <w:sz w:val="24"/>
          <w:szCs w:val="24"/>
        </w:rPr>
        <w:t>Adresse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4806D8">
        <w:rPr>
          <w:rFonts w:ascii="Times New Roman" w:hAnsi="Times New Roman"/>
          <w:sz w:val="24"/>
          <w:szCs w:val="24"/>
        </w:rPr>
        <w:t xml:space="preserve"> __</w:t>
      </w:r>
      <w:r w:rsidR="00B57275" w:rsidRPr="00B57275">
        <w:rPr>
          <w:rFonts w:ascii="din-regularregular" w:eastAsia="Times New Roman" w:hAnsi="din-regularregular"/>
          <w:color w:val="000000"/>
          <w:sz w:val="18"/>
          <w:szCs w:val="18"/>
          <w:shd w:val="clear" w:color="auto" w:fill="FFFFFF"/>
          <w:lang w:eastAsia="fr-FR"/>
        </w:rPr>
        <w:t>Bât. Pôle des Arts Graphiques</w:t>
      </w:r>
      <w:r w:rsidR="00B57275" w:rsidRPr="00B57275">
        <w:rPr>
          <w:rFonts w:ascii="din-regularregular" w:eastAsia="Times New Roman" w:hAnsi="din-regularregular"/>
          <w:color w:val="000000"/>
          <w:sz w:val="18"/>
          <w:szCs w:val="18"/>
          <w:lang w:eastAsia="fr-FR"/>
        </w:rPr>
        <w:br/>
      </w:r>
      <w:r w:rsidR="00B57275" w:rsidRPr="00B57275">
        <w:rPr>
          <w:rFonts w:ascii="din-regularregular" w:eastAsia="Times New Roman" w:hAnsi="din-regularregular"/>
          <w:color w:val="000000"/>
          <w:sz w:val="18"/>
          <w:szCs w:val="18"/>
          <w:shd w:val="clear" w:color="auto" w:fill="FFFFFF"/>
          <w:lang w:eastAsia="fr-FR"/>
        </w:rPr>
        <w:t>1 place Albert-Camus - CS 87519</w:t>
      </w:r>
      <w:r w:rsidR="00B57275" w:rsidRPr="00B57275">
        <w:rPr>
          <w:rFonts w:ascii="din-regularregular" w:eastAsia="Times New Roman" w:hAnsi="din-regularregular"/>
          <w:color w:val="000000"/>
          <w:sz w:val="18"/>
          <w:szCs w:val="18"/>
          <w:lang w:eastAsia="fr-FR"/>
        </w:rPr>
        <w:br/>
      </w:r>
      <w:r w:rsidR="00B57275" w:rsidRPr="00B57275">
        <w:rPr>
          <w:rFonts w:ascii="din-regularregular" w:eastAsia="Times New Roman" w:hAnsi="din-regularregular"/>
          <w:color w:val="000000"/>
          <w:sz w:val="18"/>
          <w:szCs w:val="18"/>
          <w:shd w:val="clear" w:color="auto" w:fill="FFFFFF"/>
          <w:lang w:eastAsia="fr-FR"/>
        </w:rPr>
        <w:t>44275 Nantes cedex 2</w:t>
      </w:r>
    </w:p>
    <w:p w:rsidR="009C790E" w:rsidRDefault="004806D8" w:rsidP="009C790E">
      <w:pPr>
        <w:pStyle w:val="Paragraphedeliste"/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9C790E" w:rsidRDefault="009C790E" w:rsidP="009C790E">
      <w:pPr>
        <w:pStyle w:val="Paragraphedeliste"/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CP </w:t>
      </w:r>
      <w:r w:rsidR="004806D8">
        <w:rPr>
          <w:rFonts w:ascii="Times New Roman" w:hAnsi="Times New Roman"/>
          <w:sz w:val="24"/>
          <w:szCs w:val="24"/>
        </w:rPr>
        <w:tab/>
      </w:r>
      <w:r w:rsidR="004806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  <w:r w:rsidR="004806D8">
        <w:rPr>
          <w:rFonts w:ascii="Times New Roman" w:hAnsi="Times New Roman"/>
          <w:sz w:val="24"/>
          <w:szCs w:val="24"/>
        </w:rPr>
        <w:t xml:space="preserve"> ________________________ Ville : __________________________</w:t>
      </w:r>
    </w:p>
    <w:p w:rsidR="009C790E" w:rsidRDefault="009C790E" w:rsidP="009C790E">
      <w:pPr>
        <w:pStyle w:val="Paragraphedeliste"/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Téléphone</w:t>
      </w:r>
      <w:r w:rsidR="004806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 w:rsidR="004806D8">
        <w:rPr>
          <w:rFonts w:ascii="Times New Roman" w:hAnsi="Times New Roman"/>
          <w:sz w:val="24"/>
          <w:szCs w:val="24"/>
        </w:rPr>
        <w:t>__</w:t>
      </w:r>
      <w:r w:rsidR="00B57275">
        <w:rPr>
          <w:rFonts w:ascii="Times New Roman" w:hAnsi="Times New Roman"/>
          <w:sz w:val="24"/>
          <w:szCs w:val="24"/>
        </w:rPr>
        <w:t xml:space="preserve">02 40 50 24 22 </w:t>
      </w:r>
      <w:r w:rsidR="004806D8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9C790E" w:rsidRDefault="009C790E" w:rsidP="009C790E">
      <w:pPr>
        <w:pStyle w:val="Paragraphedeliste"/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Site internet</w:t>
      </w:r>
      <w:r w:rsidR="004806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: </w:t>
      </w:r>
      <w:r w:rsidR="004806D8">
        <w:rPr>
          <w:rFonts w:ascii="Times New Roman" w:hAnsi="Times New Roman"/>
          <w:sz w:val="24"/>
          <w:szCs w:val="24"/>
        </w:rPr>
        <w:t>____</w:t>
      </w:r>
      <w:r w:rsidR="00B57275">
        <w:rPr>
          <w:rFonts w:ascii="Times New Roman" w:hAnsi="Times New Roman"/>
          <w:sz w:val="24"/>
          <w:szCs w:val="24"/>
        </w:rPr>
        <w:t>www.grafipolis.fr</w:t>
      </w:r>
      <w:r w:rsidR="004806D8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9C790E" w:rsidRDefault="009C790E" w:rsidP="009C790E">
      <w:pPr>
        <w:pStyle w:val="Paragraphedeliste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9C790E" w:rsidRDefault="009C790E" w:rsidP="009C790E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color w:val="002060"/>
          <w:sz w:val="28"/>
          <w:szCs w:val="28"/>
        </w:rPr>
      </w:pPr>
      <w:r w:rsidRPr="004806D8">
        <w:rPr>
          <w:rFonts w:ascii="Times New Roman" w:hAnsi="Times New Roman"/>
          <w:color w:val="002060"/>
          <w:sz w:val="28"/>
          <w:szCs w:val="28"/>
        </w:rPr>
        <w:t>Formations proposées</w:t>
      </w:r>
    </w:p>
    <w:p w:rsidR="00B15647" w:rsidRPr="00B15647" w:rsidRDefault="00B15647" w:rsidP="00B15647">
      <w:pPr>
        <w:spacing w:after="0" w:line="240" w:lineRule="auto"/>
        <w:ind w:left="426"/>
        <w:rPr>
          <w:rFonts w:ascii="Times New Roman" w:hAnsi="Times New Roman"/>
          <w:i/>
          <w:color w:val="002060"/>
          <w:sz w:val="24"/>
          <w:szCs w:val="24"/>
        </w:rPr>
      </w:pPr>
      <w:r w:rsidRPr="00B15647">
        <w:rPr>
          <w:rFonts w:ascii="Times New Roman" w:hAnsi="Times New Roman"/>
          <w:i/>
          <w:color w:val="002060"/>
          <w:sz w:val="24"/>
          <w:szCs w:val="24"/>
        </w:rPr>
        <w:t>(</w:t>
      </w:r>
      <w:r>
        <w:rPr>
          <w:rFonts w:ascii="Times New Roman" w:hAnsi="Times New Roman"/>
          <w:i/>
          <w:color w:val="002060"/>
          <w:sz w:val="24"/>
          <w:szCs w:val="24"/>
        </w:rPr>
        <w:t xml:space="preserve">Formation </w:t>
      </w:r>
      <w:r w:rsidRPr="00B15647">
        <w:rPr>
          <w:rFonts w:ascii="Times New Roman" w:hAnsi="Times New Roman"/>
          <w:i/>
          <w:color w:val="002060"/>
          <w:sz w:val="24"/>
          <w:szCs w:val="24"/>
        </w:rPr>
        <w:t>initiale, continue, apprentissage, autre)</w:t>
      </w:r>
    </w:p>
    <w:p w:rsidR="00E421E9" w:rsidRPr="004806D8" w:rsidRDefault="00E421E9" w:rsidP="009C790E">
      <w:pPr>
        <w:pStyle w:val="Paragraphedeliste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06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806D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806D8" w:rsidRDefault="00B57275" w:rsidP="004806D8">
      <w:pPr>
        <w:pStyle w:val="Paragraphedelist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Formations en contrat d’apprentissage (de 15 à 30 ans) :</w:t>
      </w:r>
    </w:p>
    <w:p w:rsidR="00B57275" w:rsidRPr="004C70EB" w:rsidRDefault="00B57275" w:rsidP="00B57275">
      <w:pPr>
        <w:widowControl w:val="0"/>
        <w:autoSpaceDE w:val="0"/>
        <w:adjustRightInd w:val="0"/>
        <w:rPr>
          <w:rFonts w:asciiTheme="majorHAnsi" w:hAnsiTheme="majorHAnsi" w:cs="Helvetica"/>
        </w:rPr>
      </w:pPr>
      <w:r w:rsidRPr="004C70EB">
        <w:rPr>
          <w:rFonts w:asciiTheme="majorHAnsi" w:hAnsiTheme="majorHAnsi" w:cs="Helvetica"/>
        </w:rPr>
        <w:t>• CAP Sérigraphie industrielle</w:t>
      </w:r>
    </w:p>
    <w:p w:rsidR="00B57275" w:rsidRPr="004C70EB" w:rsidRDefault="00B57275" w:rsidP="00B57275">
      <w:pPr>
        <w:widowControl w:val="0"/>
        <w:autoSpaceDE w:val="0"/>
        <w:adjustRightInd w:val="0"/>
        <w:rPr>
          <w:rFonts w:asciiTheme="majorHAnsi" w:hAnsiTheme="majorHAnsi" w:cs="Helvetica"/>
        </w:rPr>
      </w:pPr>
      <w:r w:rsidRPr="004C70EB">
        <w:rPr>
          <w:rFonts w:asciiTheme="majorHAnsi" w:hAnsiTheme="majorHAnsi" w:cs="Helvetica"/>
        </w:rPr>
        <w:t>• CAP Signalétique et décors graphiques</w:t>
      </w:r>
    </w:p>
    <w:p w:rsidR="00B57275" w:rsidRPr="004C70EB" w:rsidRDefault="00B57275" w:rsidP="00B57275">
      <w:pPr>
        <w:widowControl w:val="0"/>
        <w:autoSpaceDE w:val="0"/>
        <w:adjustRightInd w:val="0"/>
        <w:rPr>
          <w:rFonts w:asciiTheme="majorHAnsi" w:hAnsiTheme="majorHAnsi" w:cs="Helvetica"/>
        </w:rPr>
      </w:pPr>
      <w:r w:rsidRPr="004C70EB">
        <w:rPr>
          <w:rFonts w:asciiTheme="majorHAnsi" w:hAnsiTheme="majorHAnsi" w:cs="Helvetica"/>
        </w:rPr>
        <w:t>• BMA Graphisme et Décor / Graphiste en Lettres et Décors</w:t>
      </w:r>
    </w:p>
    <w:p w:rsidR="00B57275" w:rsidRPr="004C70EB" w:rsidRDefault="00B57275" w:rsidP="00B57275">
      <w:pPr>
        <w:widowControl w:val="0"/>
        <w:autoSpaceDE w:val="0"/>
        <w:adjustRightInd w:val="0"/>
        <w:rPr>
          <w:rFonts w:asciiTheme="majorHAnsi" w:hAnsiTheme="majorHAnsi" w:cs="Helvetica"/>
        </w:rPr>
      </w:pPr>
      <w:r w:rsidRPr="004C70EB">
        <w:rPr>
          <w:rFonts w:asciiTheme="majorHAnsi" w:hAnsiTheme="majorHAnsi" w:cs="Helvetica"/>
        </w:rPr>
        <w:lastRenderedPageBreak/>
        <w:t>• BAC PRO 2 et/ou 3 ans Façonnage de produits imprimés, routage</w:t>
      </w:r>
    </w:p>
    <w:p w:rsidR="00B57275" w:rsidRDefault="00B57275" w:rsidP="00B57275">
      <w:pPr>
        <w:widowControl w:val="0"/>
        <w:autoSpaceDE w:val="0"/>
        <w:adjustRightInd w:val="0"/>
        <w:rPr>
          <w:rFonts w:asciiTheme="majorHAnsi" w:hAnsiTheme="majorHAnsi" w:cs="Helvetica"/>
        </w:rPr>
      </w:pPr>
      <w:r w:rsidRPr="00B57275">
        <w:rPr>
          <w:rFonts w:asciiTheme="majorHAnsi" w:hAnsiTheme="majorHAnsi" w:cs="Helvetica"/>
        </w:rPr>
        <w:t>• BAC PRO 2 et/ou 3 ans Réalisation de produits imprimés et plurimédia</w:t>
      </w:r>
      <w:r>
        <w:rPr>
          <w:rFonts w:asciiTheme="majorHAnsi" w:hAnsiTheme="majorHAnsi" w:cs="Helvetica"/>
        </w:rPr>
        <w:t xml:space="preserve"> ‘Productions graphiques’</w:t>
      </w:r>
    </w:p>
    <w:p w:rsidR="00B57275" w:rsidRPr="00B57275" w:rsidRDefault="00B57275" w:rsidP="00B57275">
      <w:pPr>
        <w:widowControl w:val="0"/>
        <w:autoSpaceDE w:val="0"/>
        <w:adjustRightInd w:val="0"/>
        <w:rPr>
          <w:rFonts w:asciiTheme="majorHAnsi" w:hAnsiTheme="majorHAnsi" w:cs="Helvetica"/>
        </w:rPr>
      </w:pPr>
      <w:r w:rsidRPr="00B57275">
        <w:rPr>
          <w:rFonts w:asciiTheme="majorHAnsi" w:hAnsiTheme="majorHAnsi" w:cs="Helvetica"/>
        </w:rPr>
        <w:t>• BAC PRO 2 et/ou 3 ans Réalisation de produits imprimés et plurimédia</w:t>
      </w:r>
      <w:r>
        <w:rPr>
          <w:rFonts w:asciiTheme="majorHAnsi" w:hAnsiTheme="majorHAnsi" w:cs="Helvetica"/>
        </w:rPr>
        <w:t xml:space="preserve"> ‘Productions </w:t>
      </w:r>
      <w:r>
        <w:rPr>
          <w:rFonts w:asciiTheme="majorHAnsi" w:hAnsiTheme="majorHAnsi" w:cs="Helvetica"/>
        </w:rPr>
        <w:t>imprimées</w:t>
      </w:r>
      <w:r>
        <w:rPr>
          <w:rFonts w:asciiTheme="majorHAnsi" w:hAnsiTheme="majorHAnsi" w:cs="Helvetica"/>
        </w:rPr>
        <w:t>’</w:t>
      </w:r>
    </w:p>
    <w:p w:rsidR="00B57275" w:rsidRPr="00B57275" w:rsidRDefault="00B57275" w:rsidP="00B57275">
      <w:pPr>
        <w:widowControl w:val="0"/>
        <w:autoSpaceDE w:val="0"/>
        <w:adjustRightInd w:val="0"/>
        <w:rPr>
          <w:rFonts w:asciiTheme="majorHAnsi" w:hAnsiTheme="majorHAnsi" w:cs="Helvetica"/>
        </w:rPr>
      </w:pPr>
      <w:r w:rsidRPr="00B57275">
        <w:rPr>
          <w:rFonts w:asciiTheme="majorHAnsi" w:hAnsiTheme="majorHAnsi" w:cs="Helvetica"/>
        </w:rPr>
        <w:t>• BTS Etude de réalisation d’un projet de communication</w:t>
      </w:r>
    </w:p>
    <w:p w:rsidR="00B57275" w:rsidRDefault="00B57275" w:rsidP="00B57275">
      <w:pPr>
        <w:widowControl w:val="0"/>
        <w:autoSpaceDE w:val="0"/>
        <w:adjustRightInd w:val="0"/>
        <w:rPr>
          <w:rFonts w:asciiTheme="majorHAnsi" w:hAnsiTheme="majorHAnsi" w:cs="Helvetica"/>
        </w:rPr>
      </w:pPr>
    </w:p>
    <w:p w:rsidR="00B57275" w:rsidRDefault="00B57275" w:rsidP="00B57275">
      <w:pPr>
        <w:pStyle w:val="Paragraphedelist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Formation continue 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B57275" w:rsidRPr="00B57275" w:rsidRDefault="00B57275" w:rsidP="00B57275">
      <w:pPr>
        <w:widowControl w:val="0"/>
        <w:autoSpaceDE w:val="0"/>
        <w:adjustRightInd w:val="0"/>
        <w:rPr>
          <w:rFonts w:asciiTheme="majorHAnsi" w:hAnsiTheme="majorHAnsi" w:cs="Helvetica"/>
        </w:rPr>
      </w:pPr>
      <w:r w:rsidRPr="00B57275">
        <w:rPr>
          <w:rFonts w:asciiTheme="majorHAnsi" w:hAnsiTheme="majorHAnsi" w:cs="Helvetica"/>
        </w:rPr>
        <w:t>• CQP Chargé d'affaires Enseigne et signalétique</w:t>
      </w:r>
    </w:p>
    <w:p w:rsidR="00B57275" w:rsidRPr="00B57275" w:rsidRDefault="00B57275" w:rsidP="00B57275">
      <w:pPr>
        <w:widowControl w:val="0"/>
        <w:autoSpaceDE w:val="0"/>
        <w:adjustRightInd w:val="0"/>
        <w:rPr>
          <w:rFonts w:asciiTheme="majorHAnsi" w:hAnsiTheme="majorHAnsi" w:cs="Helvetica"/>
        </w:rPr>
      </w:pPr>
      <w:r w:rsidRPr="00B57275">
        <w:rPr>
          <w:rFonts w:asciiTheme="majorHAnsi" w:hAnsiTheme="majorHAnsi" w:cs="Helvetica"/>
        </w:rPr>
        <w:t>• CQP Opérateur en signalétique et communication visuelle</w:t>
      </w:r>
    </w:p>
    <w:p w:rsidR="00B57275" w:rsidRPr="00B57275" w:rsidRDefault="00B57275" w:rsidP="00B57275">
      <w:pPr>
        <w:widowControl w:val="0"/>
        <w:autoSpaceDE w:val="0"/>
        <w:adjustRightInd w:val="0"/>
        <w:rPr>
          <w:rFonts w:asciiTheme="majorHAnsi" w:hAnsiTheme="majorHAnsi" w:cs="Helvetica"/>
        </w:rPr>
      </w:pPr>
      <w:r w:rsidRPr="00B57275">
        <w:rPr>
          <w:rFonts w:asciiTheme="majorHAnsi" w:hAnsiTheme="majorHAnsi" w:cs="Helvetica"/>
        </w:rPr>
        <w:t>• CQP Chargé d'affaires Industries graphiques</w:t>
      </w:r>
    </w:p>
    <w:p w:rsidR="00B57275" w:rsidRPr="00B57275" w:rsidRDefault="00B57275" w:rsidP="00B57275">
      <w:pPr>
        <w:widowControl w:val="0"/>
        <w:autoSpaceDE w:val="0"/>
        <w:adjustRightInd w:val="0"/>
        <w:rPr>
          <w:rFonts w:asciiTheme="majorHAnsi" w:hAnsiTheme="majorHAnsi" w:cs="Helvetica"/>
        </w:rPr>
      </w:pPr>
      <w:r w:rsidRPr="00B57275">
        <w:rPr>
          <w:rFonts w:asciiTheme="majorHAnsi" w:hAnsiTheme="majorHAnsi" w:cs="Helvetica"/>
        </w:rPr>
        <w:t>• CQP Chargé d'affaires Industries du packaging</w:t>
      </w:r>
    </w:p>
    <w:p w:rsidR="00B57275" w:rsidRPr="00B57275" w:rsidRDefault="00B57275" w:rsidP="00B57275">
      <w:pPr>
        <w:widowControl w:val="0"/>
        <w:autoSpaceDE w:val="0"/>
        <w:adjustRightInd w:val="0"/>
        <w:rPr>
          <w:rFonts w:asciiTheme="majorHAnsi" w:hAnsiTheme="majorHAnsi" w:cs="Helvetica"/>
        </w:rPr>
      </w:pPr>
      <w:r w:rsidRPr="00B57275">
        <w:rPr>
          <w:rFonts w:asciiTheme="majorHAnsi" w:hAnsiTheme="majorHAnsi" w:cs="Helvetica"/>
        </w:rPr>
        <w:t>• CQP Conducteur d’équipements de transformation en packaging</w:t>
      </w:r>
    </w:p>
    <w:p w:rsidR="00B57275" w:rsidRPr="00B57275" w:rsidRDefault="00B57275" w:rsidP="00B57275">
      <w:pPr>
        <w:widowControl w:val="0"/>
        <w:autoSpaceDE w:val="0"/>
        <w:adjustRightInd w:val="0"/>
        <w:rPr>
          <w:rFonts w:asciiTheme="majorHAnsi" w:hAnsiTheme="majorHAnsi" w:cs="Helvetica"/>
        </w:rPr>
      </w:pPr>
      <w:r w:rsidRPr="00B57275">
        <w:rPr>
          <w:rFonts w:asciiTheme="majorHAnsi" w:hAnsiTheme="majorHAnsi" w:cs="Helvetica"/>
        </w:rPr>
        <w:t>• CQP Technicien prépresse Industries graphiques</w:t>
      </w:r>
    </w:p>
    <w:p w:rsidR="00B57275" w:rsidRPr="00B57275" w:rsidRDefault="00B57275" w:rsidP="00B57275">
      <w:pPr>
        <w:widowControl w:val="0"/>
        <w:autoSpaceDE w:val="0"/>
        <w:adjustRightInd w:val="0"/>
        <w:rPr>
          <w:rFonts w:asciiTheme="majorHAnsi" w:hAnsiTheme="majorHAnsi" w:cs="Helvetica"/>
        </w:rPr>
      </w:pPr>
      <w:r w:rsidRPr="00B57275">
        <w:rPr>
          <w:rFonts w:asciiTheme="majorHAnsi" w:hAnsiTheme="majorHAnsi" w:cs="Helvetica"/>
        </w:rPr>
        <w:t>• CQP Fabricant deviseur Industries graphiques</w:t>
      </w:r>
    </w:p>
    <w:p w:rsidR="00B57275" w:rsidRPr="00B57275" w:rsidRDefault="00B57275" w:rsidP="00B57275">
      <w:pPr>
        <w:widowControl w:val="0"/>
        <w:autoSpaceDE w:val="0"/>
        <w:adjustRightInd w:val="0"/>
        <w:rPr>
          <w:rFonts w:asciiTheme="majorHAnsi" w:hAnsiTheme="majorHAnsi" w:cs="Helvetica"/>
        </w:rPr>
      </w:pPr>
      <w:r w:rsidRPr="00B57275">
        <w:rPr>
          <w:rFonts w:asciiTheme="majorHAnsi" w:hAnsiTheme="majorHAnsi" w:cs="Helvetica"/>
        </w:rPr>
        <w:t xml:space="preserve">• CQP Concepteur réalisateur graphique </w:t>
      </w:r>
      <w:proofErr w:type="spellStart"/>
      <w:r w:rsidRPr="00B57275">
        <w:rPr>
          <w:rFonts w:asciiTheme="majorHAnsi" w:hAnsiTheme="majorHAnsi" w:cs="Helvetica"/>
        </w:rPr>
        <w:t>print</w:t>
      </w:r>
      <w:proofErr w:type="spellEnd"/>
      <w:r w:rsidRPr="00B57275">
        <w:rPr>
          <w:rFonts w:asciiTheme="majorHAnsi" w:hAnsiTheme="majorHAnsi" w:cs="Helvetica"/>
        </w:rPr>
        <w:t xml:space="preserve"> et web</w:t>
      </w:r>
    </w:p>
    <w:p w:rsidR="00B57275" w:rsidRPr="00B57275" w:rsidRDefault="00B57275" w:rsidP="00B57275">
      <w:pPr>
        <w:widowControl w:val="0"/>
        <w:autoSpaceDE w:val="0"/>
        <w:adjustRightInd w:val="0"/>
        <w:rPr>
          <w:rFonts w:asciiTheme="majorHAnsi" w:hAnsiTheme="majorHAnsi" w:cs="Helvetica"/>
        </w:rPr>
      </w:pPr>
      <w:r w:rsidRPr="00B57275">
        <w:rPr>
          <w:rFonts w:asciiTheme="majorHAnsi" w:hAnsiTheme="majorHAnsi" w:cs="Helvetica"/>
        </w:rPr>
        <w:t xml:space="preserve">• CQP Graphiste maquettiste </w:t>
      </w:r>
      <w:proofErr w:type="spellStart"/>
      <w:r w:rsidRPr="00B57275">
        <w:rPr>
          <w:rFonts w:asciiTheme="majorHAnsi" w:hAnsiTheme="majorHAnsi" w:cs="Helvetica"/>
        </w:rPr>
        <w:t>print</w:t>
      </w:r>
      <w:proofErr w:type="spellEnd"/>
      <w:r w:rsidRPr="00B57275">
        <w:rPr>
          <w:rFonts w:asciiTheme="majorHAnsi" w:hAnsiTheme="majorHAnsi" w:cs="Helvetica"/>
        </w:rPr>
        <w:t xml:space="preserve"> et web</w:t>
      </w:r>
    </w:p>
    <w:p w:rsidR="00B57275" w:rsidRPr="00B57275" w:rsidRDefault="00B57275" w:rsidP="00B57275">
      <w:pPr>
        <w:widowControl w:val="0"/>
        <w:autoSpaceDE w:val="0"/>
        <w:adjustRightInd w:val="0"/>
        <w:rPr>
          <w:rFonts w:asciiTheme="majorHAnsi" w:hAnsiTheme="majorHAnsi" w:cs="Helvetica"/>
        </w:rPr>
      </w:pPr>
      <w:r w:rsidRPr="00B57275">
        <w:rPr>
          <w:rFonts w:asciiTheme="majorHAnsi" w:hAnsiTheme="majorHAnsi" w:cs="Helvetica"/>
        </w:rPr>
        <w:t>• CQP Conducteur de presse numérique</w:t>
      </w:r>
    </w:p>
    <w:p w:rsidR="00B57275" w:rsidRPr="00B57275" w:rsidRDefault="00B57275" w:rsidP="00B57275">
      <w:pPr>
        <w:widowControl w:val="0"/>
        <w:autoSpaceDE w:val="0"/>
        <w:adjustRightInd w:val="0"/>
        <w:rPr>
          <w:rFonts w:asciiTheme="majorHAnsi" w:hAnsiTheme="majorHAnsi" w:cs="Helvetica"/>
        </w:rPr>
      </w:pPr>
      <w:r w:rsidRPr="00B57275">
        <w:rPr>
          <w:rFonts w:asciiTheme="majorHAnsi" w:hAnsiTheme="majorHAnsi" w:cs="Helvetica"/>
        </w:rPr>
        <w:t>• CQP Imprimeur numérique grand format</w:t>
      </w:r>
    </w:p>
    <w:p w:rsidR="00B57275" w:rsidRPr="00B57275" w:rsidRDefault="00B57275" w:rsidP="00B57275">
      <w:pPr>
        <w:widowControl w:val="0"/>
        <w:autoSpaceDE w:val="0"/>
        <w:adjustRightInd w:val="0"/>
        <w:rPr>
          <w:rFonts w:asciiTheme="majorHAnsi" w:hAnsiTheme="majorHAnsi" w:cs="Helvetica"/>
        </w:rPr>
      </w:pPr>
      <w:r w:rsidRPr="00B57275">
        <w:rPr>
          <w:rFonts w:asciiTheme="majorHAnsi" w:hAnsiTheme="majorHAnsi" w:cs="Helvetica"/>
        </w:rPr>
        <w:t>• CQP Conducteur de presse offset feuille complexe</w:t>
      </w:r>
    </w:p>
    <w:p w:rsidR="00B57275" w:rsidRPr="00B57275" w:rsidRDefault="00B57275" w:rsidP="00B57275">
      <w:pPr>
        <w:widowControl w:val="0"/>
        <w:autoSpaceDE w:val="0"/>
        <w:adjustRightInd w:val="0"/>
        <w:rPr>
          <w:rFonts w:asciiTheme="majorHAnsi" w:hAnsiTheme="majorHAnsi" w:cs="Helvetica"/>
        </w:rPr>
      </w:pPr>
      <w:r w:rsidRPr="00B57275">
        <w:rPr>
          <w:rFonts w:asciiTheme="majorHAnsi" w:hAnsiTheme="majorHAnsi" w:cs="Helvetica"/>
        </w:rPr>
        <w:t>• CQP Conducteur de sérigraphie</w:t>
      </w:r>
    </w:p>
    <w:p w:rsidR="00B57275" w:rsidRPr="00B57275" w:rsidRDefault="00B57275" w:rsidP="00B57275">
      <w:pPr>
        <w:widowControl w:val="0"/>
        <w:autoSpaceDE w:val="0"/>
        <w:adjustRightInd w:val="0"/>
        <w:rPr>
          <w:rFonts w:asciiTheme="majorHAnsi" w:hAnsiTheme="majorHAnsi" w:cs="Helvetica"/>
        </w:rPr>
      </w:pPr>
      <w:r w:rsidRPr="00B57275">
        <w:rPr>
          <w:rFonts w:asciiTheme="majorHAnsi" w:hAnsiTheme="majorHAnsi" w:cs="Helvetica"/>
        </w:rPr>
        <w:t xml:space="preserve">• CQP Conducteur d’équipements de façonnage </w:t>
      </w:r>
    </w:p>
    <w:p w:rsidR="00B57275" w:rsidRPr="00B57275" w:rsidRDefault="00B57275" w:rsidP="00B57275">
      <w:pPr>
        <w:widowControl w:val="0"/>
        <w:autoSpaceDE w:val="0"/>
        <w:adjustRightInd w:val="0"/>
        <w:rPr>
          <w:rFonts w:asciiTheme="majorHAnsi" w:hAnsiTheme="majorHAnsi" w:cs="Helvetica"/>
        </w:rPr>
      </w:pPr>
      <w:r w:rsidRPr="00B57275">
        <w:rPr>
          <w:rFonts w:asciiTheme="majorHAnsi" w:hAnsiTheme="majorHAnsi" w:cs="Helvetica"/>
        </w:rPr>
        <w:t>• CQP Façonnier en sérigraphie</w:t>
      </w:r>
    </w:p>
    <w:p w:rsidR="00B57275" w:rsidRPr="00B57275" w:rsidRDefault="00B57275" w:rsidP="00B57275">
      <w:pPr>
        <w:widowControl w:val="0"/>
        <w:autoSpaceDE w:val="0"/>
        <w:adjustRightInd w:val="0"/>
        <w:rPr>
          <w:rFonts w:asciiTheme="majorHAnsi" w:hAnsiTheme="majorHAnsi" w:cs="Helvetica"/>
        </w:rPr>
      </w:pPr>
      <w:r w:rsidRPr="00B57275">
        <w:rPr>
          <w:rFonts w:asciiTheme="majorHAnsi" w:hAnsiTheme="majorHAnsi" w:cs="Helvetica"/>
        </w:rPr>
        <w:t>• CQP Applicateur films adhésifs et produits imprimés</w:t>
      </w:r>
    </w:p>
    <w:p w:rsidR="00B57275" w:rsidRPr="00B57275" w:rsidRDefault="00B57275" w:rsidP="00B57275">
      <w:pPr>
        <w:widowControl w:val="0"/>
        <w:autoSpaceDE w:val="0"/>
        <w:adjustRightInd w:val="0"/>
        <w:rPr>
          <w:rFonts w:asciiTheme="majorHAnsi" w:hAnsiTheme="majorHAnsi" w:cs="Helvetica"/>
        </w:rPr>
      </w:pPr>
      <w:r w:rsidRPr="00B57275">
        <w:rPr>
          <w:rFonts w:asciiTheme="majorHAnsi" w:hAnsiTheme="majorHAnsi" w:cs="Helvetica"/>
        </w:rPr>
        <w:t xml:space="preserve">• Formation ouverte aux salariés et demandeurs d'emploi </w:t>
      </w:r>
    </w:p>
    <w:p w:rsidR="00B57275" w:rsidRPr="00B57275" w:rsidRDefault="00B57275" w:rsidP="00B57275">
      <w:pPr>
        <w:widowControl w:val="0"/>
        <w:autoSpaceDE w:val="0"/>
        <w:adjustRightInd w:val="0"/>
        <w:rPr>
          <w:rFonts w:asciiTheme="majorHAnsi" w:hAnsiTheme="majorHAnsi" w:cs="Helvetica"/>
        </w:rPr>
      </w:pPr>
      <w:r w:rsidRPr="00B57275">
        <w:rPr>
          <w:rFonts w:asciiTheme="majorHAnsi" w:hAnsiTheme="majorHAnsi" w:cs="Helvetica"/>
        </w:rPr>
        <w:t xml:space="preserve">• En contrat de professionnalisation ou en période de professionnalisation </w:t>
      </w:r>
    </w:p>
    <w:p w:rsidR="00B57275" w:rsidRPr="004C70EB" w:rsidRDefault="00B57275" w:rsidP="00B57275">
      <w:pPr>
        <w:widowControl w:val="0"/>
        <w:autoSpaceDE w:val="0"/>
        <w:adjustRightInd w:val="0"/>
        <w:rPr>
          <w:rFonts w:asciiTheme="majorHAnsi" w:hAnsiTheme="majorHAnsi" w:cs="Helvetica"/>
        </w:rPr>
      </w:pPr>
      <w:r w:rsidRPr="00B57275">
        <w:rPr>
          <w:rFonts w:asciiTheme="majorHAnsi" w:hAnsiTheme="majorHAnsi" w:cs="Helvetica"/>
        </w:rPr>
        <w:t>• Possibilité d'intégrer une partie des modules</w:t>
      </w:r>
    </w:p>
    <w:p w:rsidR="00E53EF5" w:rsidRDefault="00E53EF5" w:rsidP="004806D8">
      <w:pPr>
        <w:pStyle w:val="Paragraphedeliste"/>
        <w:rPr>
          <w:rFonts w:ascii="Times New Roman" w:hAnsi="Times New Roman"/>
          <w:color w:val="000000" w:themeColor="text1"/>
          <w:sz w:val="24"/>
          <w:szCs w:val="24"/>
        </w:rPr>
      </w:pPr>
    </w:p>
    <w:p w:rsidR="00E53EF5" w:rsidRDefault="00E53EF5" w:rsidP="004806D8">
      <w:pPr>
        <w:pStyle w:val="Paragraphedeliste"/>
        <w:rPr>
          <w:rFonts w:ascii="Times New Roman" w:hAnsi="Times New Roman"/>
          <w:color w:val="000000" w:themeColor="text1"/>
          <w:sz w:val="24"/>
          <w:szCs w:val="24"/>
        </w:rPr>
      </w:pPr>
    </w:p>
    <w:p w:rsidR="00E53EF5" w:rsidRDefault="00E53EF5" w:rsidP="004806D8">
      <w:pPr>
        <w:pStyle w:val="Paragraphedeliste"/>
        <w:rPr>
          <w:rFonts w:ascii="Times New Roman" w:hAnsi="Times New Roman"/>
          <w:color w:val="000000" w:themeColor="text1"/>
          <w:sz w:val="24"/>
          <w:szCs w:val="24"/>
        </w:rPr>
      </w:pPr>
    </w:p>
    <w:p w:rsidR="00E53EF5" w:rsidRDefault="00E53EF5" w:rsidP="004806D8">
      <w:pPr>
        <w:pStyle w:val="Paragraphedeliste"/>
        <w:rPr>
          <w:rFonts w:ascii="Times New Roman" w:hAnsi="Times New Roman"/>
          <w:color w:val="000000" w:themeColor="text1"/>
          <w:sz w:val="24"/>
          <w:szCs w:val="24"/>
        </w:rPr>
      </w:pPr>
    </w:p>
    <w:p w:rsidR="00E53EF5" w:rsidRDefault="00E53EF5" w:rsidP="004806D8">
      <w:pPr>
        <w:pStyle w:val="Paragraphedeliste"/>
        <w:rPr>
          <w:rFonts w:ascii="Times New Roman" w:hAnsi="Times New Roman"/>
          <w:color w:val="000000" w:themeColor="text1"/>
          <w:sz w:val="24"/>
          <w:szCs w:val="24"/>
        </w:rPr>
      </w:pPr>
    </w:p>
    <w:p w:rsidR="00E53EF5" w:rsidRDefault="00E53EF5" w:rsidP="004806D8">
      <w:pPr>
        <w:pStyle w:val="Paragraphedeliste"/>
        <w:rPr>
          <w:rFonts w:ascii="Times New Roman" w:hAnsi="Times New Roman"/>
          <w:color w:val="000000" w:themeColor="text1"/>
          <w:sz w:val="24"/>
          <w:szCs w:val="24"/>
        </w:rPr>
      </w:pPr>
    </w:p>
    <w:p w:rsidR="00E53EF5" w:rsidRDefault="00E53EF5" w:rsidP="004806D8">
      <w:pPr>
        <w:pStyle w:val="Paragraphedeliste"/>
        <w:rPr>
          <w:rFonts w:ascii="Times New Roman" w:hAnsi="Times New Roman"/>
          <w:color w:val="000000" w:themeColor="text1"/>
          <w:sz w:val="24"/>
          <w:szCs w:val="24"/>
        </w:rPr>
      </w:pPr>
    </w:p>
    <w:p w:rsidR="00E53EF5" w:rsidRDefault="00E53EF5" w:rsidP="004806D8">
      <w:pPr>
        <w:pStyle w:val="Paragraphedeliste"/>
        <w:rPr>
          <w:rFonts w:ascii="Times New Roman" w:hAnsi="Times New Roman"/>
          <w:color w:val="000000" w:themeColor="text1"/>
          <w:sz w:val="24"/>
          <w:szCs w:val="24"/>
        </w:rPr>
      </w:pPr>
    </w:p>
    <w:p w:rsidR="008D1B63" w:rsidRDefault="008D1B63" w:rsidP="008D1B63">
      <w:pPr>
        <w:pStyle w:val="Paragraphedeliste"/>
        <w:spacing w:after="0" w:line="240" w:lineRule="auto"/>
        <w:ind w:left="426"/>
        <w:rPr>
          <w:rFonts w:ascii="Times New Roman" w:hAnsi="Times New Roman"/>
          <w:color w:val="002060"/>
          <w:sz w:val="28"/>
          <w:szCs w:val="28"/>
        </w:rPr>
      </w:pPr>
    </w:p>
    <w:p w:rsidR="004806D8" w:rsidRPr="004806D8" w:rsidRDefault="004806D8" w:rsidP="004806D8">
      <w:pPr>
        <w:pStyle w:val="Paragraphedeliste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Service recrutement</w:t>
      </w:r>
    </w:p>
    <w:p w:rsidR="004806D8" w:rsidRPr="004806D8" w:rsidRDefault="004806D8" w:rsidP="004806D8">
      <w:pPr>
        <w:pStyle w:val="Paragraphedeliste"/>
        <w:spacing w:after="0" w:line="240" w:lineRule="auto"/>
        <w:ind w:left="851"/>
        <w:rPr>
          <w:rFonts w:ascii="Times New Roman" w:hAnsi="Times New Roman"/>
          <w:color w:val="000000" w:themeColor="text1"/>
          <w:sz w:val="24"/>
          <w:szCs w:val="24"/>
        </w:rPr>
      </w:pPr>
    </w:p>
    <w:p w:rsidR="00940B54" w:rsidRDefault="00940B54" w:rsidP="00940B54">
      <w:pPr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Disposez-vous d’un service permettant à vos étudiants d’entrer en relation avec les entreprises de la filière ?</w:t>
      </w:r>
      <w:r w:rsidR="00E421E9" w:rsidRPr="00E421E9">
        <w:rPr>
          <w:rFonts w:ascii="Times New Roman" w:hAnsi="Times New Roman"/>
          <w:sz w:val="24"/>
        </w:rPr>
        <w:tab/>
      </w:r>
      <w:r w:rsidR="00E421E9" w:rsidRPr="00E421E9">
        <w:rPr>
          <w:rFonts w:ascii="Times New Roman" w:hAnsi="Times New Roman"/>
          <w:sz w:val="24"/>
        </w:rPr>
        <w:tab/>
      </w:r>
    </w:p>
    <w:p w:rsidR="00E421E9" w:rsidRPr="00E421E9" w:rsidRDefault="00E421E9" w:rsidP="00940B54">
      <w:pPr>
        <w:spacing w:after="0" w:line="240" w:lineRule="auto"/>
        <w:ind w:left="426"/>
        <w:jc w:val="center"/>
        <w:rPr>
          <w:rFonts w:ascii="Times New Roman" w:hAnsi="Times New Roman"/>
          <w:sz w:val="24"/>
        </w:rPr>
      </w:pPr>
      <w:r w:rsidRPr="00B57275">
        <w:rPr>
          <w:rFonts w:ascii="Times New Roman" w:hAnsi="Times New Roman"/>
          <w:sz w:val="24"/>
          <w:u w:val="single"/>
        </w:rPr>
        <w:t>OUI</w:t>
      </w:r>
      <w:r w:rsidRPr="00E421E9">
        <w:rPr>
          <w:rFonts w:ascii="Times New Roman" w:hAnsi="Times New Roman"/>
          <w:sz w:val="24"/>
        </w:rPr>
        <w:tab/>
      </w:r>
      <w:r w:rsidRPr="00E421E9">
        <w:rPr>
          <w:rFonts w:ascii="Times New Roman" w:hAnsi="Times New Roman"/>
          <w:sz w:val="24"/>
        </w:rPr>
        <w:tab/>
      </w:r>
      <w:r w:rsidRPr="00E421E9">
        <w:rPr>
          <w:rFonts w:ascii="Times New Roman" w:hAnsi="Times New Roman"/>
          <w:sz w:val="24"/>
        </w:rPr>
        <w:tab/>
      </w:r>
      <w:r w:rsidRPr="00B57275">
        <w:rPr>
          <w:rFonts w:ascii="Times New Roman" w:hAnsi="Times New Roman"/>
          <w:strike/>
          <w:sz w:val="24"/>
        </w:rPr>
        <w:t>NON</w:t>
      </w:r>
    </w:p>
    <w:p w:rsidR="00E421E9" w:rsidRPr="00E421E9" w:rsidRDefault="00E421E9" w:rsidP="009C790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81F4E" w:rsidRPr="00E421E9" w:rsidRDefault="00A81F4E" w:rsidP="009C790E">
      <w:pPr>
        <w:spacing w:after="0" w:line="240" w:lineRule="auto"/>
        <w:jc w:val="both"/>
        <w:rPr>
          <w:rFonts w:ascii="Times New Roman" w:hAnsi="Times New Roman"/>
        </w:rPr>
      </w:pPr>
    </w:p>
    <w:p w:rsidR="00A81F4E" w:rsidRPr="00E421E9" w:rsidRDefault="00A81F4E" w:rsidP="009C790E">
      <w:pPr>
        <w:spacing w:after="0" w:line="240" w:lineRule="auto"/>
        <w:jc w:val="both"/>
        <w:rPr>
          <w:rFonts w:ascii="Times New Roman" w:hAnsi="Times New Roman"/>
        </w:rPr>
      </w:pPr>
    </w:p>
    <w:p w:rsidR="00940B54" w:rsidRPr="00940B54" w:rsidRDefault="00940B54" w:rsidP="00940B54">
      <w:pPr>
        <w:spacing w:after="0" w:line="240" w:lineRule="auto"/>
        <w:jc w:val="right"/>
        <w:rPr>
          <w:rFonts w:ascii="Times New Roman" w:hAnsi="Times New Roman"/>
          <w:i/>
          <w:color w:val="FF0000"/>
          <w:sz w:val="24"/>
        </w:rPr>
      </w:pPr>
      <w:r w:rsidRPr="00940B54">
        <w:rPr>
          <w:rFonts w:ascii="Times New Roman" w:hAnsi="Times New Roman"/>
          <w:i/>
          <w:color w:val="FF0000"/>
          <w:sz w:val="24"/>
        </w:rPr>
        <w:t>Merci de nous adresser votre logo au format JPEG.</w:t>
      </w:r>
      <w:bookmarkStart w:id="0" w:name="_GoBack"/>
      <w:bookmarkEnd w:id="0"/>
    </w:p>
    <w:sectPr w:rsidR="00940B54" w:rsidRPr="00940B54">
      <w:headerReference w:type="default" r:id="rId8"/>
      <w:footerReference w:type="default" r:id="rId9"/>
      <w:pgSz w:w="11906" w:h="16838"/>
      <w:pgMar w:top="1417" w:right="1417" w:bottom="1417" w:left="1417" w:header="68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980" w:rsidRDefault="00892980">
      <w:pPr>
        <w:spacing w:after="0" w:line="240" w:lineRule="auto"/>
      </w:pPr>
      <w:r>
        <w:separator/>
      </w:r>
    </w:p>
  </w:endnote>
  <w:endnote w:type="continuationSeparator" w:id="0">
    <w:p w:rsidR="00892980" w:rsidRDefault="0089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-regular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34" w:type="dxa"/>
      <w:tblInd w:w="-14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1"/>
      <w:gridCol w:w="9003"/>
      <w:gridCol w:w="40"/>
    </w:tblGrid>
    <w:tr w:rsidR="003B0664">
      <w:trPr>
        <w:trHeight w:val="172"/>
      </w:trPr>
      <w:tc>
        <w:tcPr>
          <w:tcW w:w="191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3B0664" w:rsidRDefault="00B57275">
          <w:pPr>
            <w:spacing w:after="120" w:line="0" w:lineRule="atLeast"/>
            <w:rPr>
              <w:rFonts w:ascii="Times New Roman" w:eastAsia="Times New Roman" w:hAnsi="Times New Roman"/>
              <w:sz w:val="20"/>
            </w:rPr>
          </w:pPr>
        </w:p>
      </w:tc>
      <w:tc>
        <w:tcPr>
          <w:tcW w:w="9003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3B0664" w:rsidRDefault="00695D06">
          <w:pPr>
            <w:spacing w:after="120" w:line="0" w:lineRule="atLeast"/>
            <w:rPr>
              <w:rFonts w:ascii="Arial" w:eastAsia="Arial" w:hAnsi="Arial"/>
              <w:color w:val="153491"/>
              <w:sz w:val="20"/>
            </w:rPr>
          </w:pPr>
          <w:r>
            <w:rPr>
              <w:rFonts w:ascii="Arial" w:eastAsia="Arial" w:hAnsi="Arial"/>
              <w:color w:val="153491"/>
              <w:sz w:val="20"/>
            </w:rPr>
            <w:t xml:space="preserve">  </w:t>
          </w:r>
        </w:p>
        <w:p w:rsidR="003B0664" w:rsidRDefault="00695D06">
          <w:pPr>
            <w:spacing w:after="80" w:line="0" w:lineRule="atLeast"/>
          </w:pPr>
          <w:r>
            <w:rPr>
              <w:rFonts w:ascii="Arial" w:eastAsia="Arial" w:hAnsi="Arial"/>
              <w:color w:val="153491"/>
              <w:sz w:val="20"/>
            </w:rPr>
            <w:t xml:space="preserve">  </w:t>
          </w:r>
          <w:r>
            <w:rPr>
              <w:rFonts w:ascii="Times New Roman" w:eastAsia="Arial" w:hAnsi="Times New Roman"/>
              <w:color w:val="153491"/>
              <w:sz w:val="20"/>
            </w:rPr>
            <w:t xml:space="preserve">GMI </w:t>
          </w:r>
          <w:r w:rsidR="006411F0">
            <w:rPr>
              <w:rFonts w:ascii="Times New Roman" w:eastAsia="Arial" w:hAnsi="Times New Roman"/>
              <w:color w:val="153491"/>
              <w:sz w:val="20"/>
            </w:rPr>
            <w:t xml:space="preserve">- </w:t>
          </w:r>
          <w:r>
            <w:rPr>
              <w:rFonts w:ascii="Times New Roman" w:eastAsia="Arial" w:hAnsi="Times New Roman"/>
              <w:color w:val="153491"/>
              <w:sz w:val="20"/>
            </w:rPr>
            <w:t>Syndicat de la communication et de l’impression</w:t>
          </w:r>
        </w:p>
        <w:p w:rsidR="003B0664" w:rsidRDefault="00695D06">
          <w:pPr>
            <w:spacing w:after="80" w:line="0" w:lineRule="atLeast"/>
            <w:rPr>
              <w:rFonts w:ascii="Times New Roman" w:eastAsia="Arial" w:hAnsi="Times New Roman"/>
              <w:color w:val="153491"/>
              <w:sz w:val="20"/>
            </w:rPr>
          </w:pPr>
          <w:r>
            <w:rPr>
              <w:rFonts w:ascii="Times New Roman" w:eastAsia="Arial" w:hAnsi="Times New Roman"/>
              <w:color w:val="153491"/>
              <w:sz w:val="20"/>
            </w:rPr>
            <w:t xml:space="preserve">  218 bis boulevard Pereire 75017 Paris / Tél : +33 1 55 25 67 57 - Mail : service.juridique@gmi.fr</w:t>
          </w:r>
        </w:p>
      </w:tc>
      <w:tc>
        <w:tcPr>
          <w:tcW w:w="4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3B0664" w:rsidRDefault="00B57275">
          <w:pPr>
            <w:spacing w:after="120" w:line="0" w:lineRule="atLeast"/>
            <w:rPr>
              <w:rFonts w:ascii="Times New Roman" w:eastAsia="Times New Roman" w:hAnsi="Times New Roman"/>
              <w:sz w:val="20"/>
            </w:rPr>
          </w:pPr>
        </w:p>
      </w:tc>
    </w:tr>
    <w:tr w:rsidR="003B0664">
      <w:trPr>
        <w:trHeight w:val="291"/>
      </w:trPr>
      <w:tc>
        <w:tcPr>
          <w:tcW w:w="191" w:type="dxa"/>
          <w:shd w:val="clear" w:color="auto" w:fill="E9008A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3B0664" w:rsidRDefault="00B57275">
          <w:pPr>
            <w:spacing w:after="120" w:line="0" w:lineRule="atLeast"/>
            <w:ind w:left="-8"/>
            <w:rPr>
              <w:rFonts w:ascii="Times New Roman" w:eastAsia="Times New Roman" w:hAnsi="Times New Roman"/>
              <w:sz w:val="20"/>
            </w:rPr>
          </w:pPr>
        </w:p>
      </w:tc>
      <w:tc>
        <w:tcPr>
          <w:tcW w:w="9003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3B0664" w:rsidRDefault="00B57275">
          <w:pPr>
            <w:spacing w:after="120" w:line="0" w:lineRule="atLeast"/>
            <w:rPr>
              <w:rFonts w:ascii="Times New Roman" w:eastAsia="Times New Roman" w:hAnsi="Times New Roman"/>
              <w:sz w:val="20"/>
            </w:rPr>
          </w:pPr>
        </w:p>
      </w:tc>
      <w:tc>
        <w:tcPr>
          <w:tcW w:w="40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3B0664" w:rsidRDefault="00B57275">
          <w:pPr>
            <w:spacing w:after="120" w:line="0" w:lineRule="atLeast"/>
            <w:rPr>
              <w:rFonts w:ascii="Times New Roman" w:eastAsia="Times New Roman" w:hAnsi="Times New Roman"/>
              <w:sz w:val="20"/>
            </w:rPr>
          </w:pPr>
        </w:p>
      </w:tc>
    </w:tr>
  </w:tbl>
  <w:p w:rsidR="003B0664" w:rsidRDefault="00B5727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980" w:rsidRDefault="008929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92980" w:rsidRDefault="00892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664" w:rsidRDefault="00695D06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2146636" cy="1252910"/>
          <wp:effectExtent l="0" t="0" r="6014" b="4390"/>
          <wp:docPr id="1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46636" cy="12529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E66"/>
    <w:multiLevelType w:val="hybridMultilevel"/>
    <w:tmpl w:val="E1749B66"/>
    <w:lvl w:ilvl="0" w:tplc="D0C003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739E9"/>
    <w:multiLevelType w:val="hybridMultilevel"/>
    <w:tmpl w:val="EB82639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658320A"/>
    <w:multiLevelType w:val="hybridMultilevel"/>
    <w:tmpl w:val="EB4EC81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37ACD"/>
    <w:multiLevelType w:val="hybridMultilevel"/>
    <w:tmpl w:val="801C24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4E"/>
    <w:rsid w:val="0026505A"/>
    <w:rsid w:val="00303D56"/>
    <w:rsid w:val="004806D8"/>
    <w:rsid w:val="004B6835"/>
    <w:rsid w:val="006411F0"/>
    <w:rsid w:val="006613CD"/>
    <w:rsid w:val="00695D06"/>
    <w:rsid w:val="00892980"/>
    <w:rsid w:val="008D1B63"/>
    <w:rsid w:val="00940B54"/>
    <w:rsid w:val="009B1AA0"/>
    <w:rsid w:val="009C790E"/>
    <w:rsid w:val="00A81F4E"/>
    <w:rsid w:val="00B15647"/>
    <w:rsid w:val="00B57275"/>
    <w:rsid w:val="00CF1725"/>
    <w:rsid w:val="00E421E9"/>
    <w:rsid w:val="00E5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Paragraphedeliste">
    <w:name w:val="List Paragraph"/>
    <w:basedOn w:val="Normal"/>
    <w:uiPriority w:val="34"/>
    <w:qFormat/>
    <w:rsid w:val="00E421E9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table" w:styleId="Grille">
    <w:name w:val="Table Grid"/>
    <w:basedOn w:val="TableauNormal"/>
    <w:uiPriority w:val="39"/>
    <w:rsid w:val="00E421E9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0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B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Paragraphedeliste">
    <w:name w:val="List Paragraph"/>
    <w:basedOn w:val="Normal"/>
    <w:uiPriority w:val="34"/>
    <w:qFormat/>
    <w:rsid w:val="00E421E9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table" w:styleId="Grille">
    <w:name w:val="Table Grid"/>
    <w:basedOn w:val="TableauNormal"/>
    <w:uiPriority w:val="39"/>
    <w:rsid w:val="00E421E9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0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2220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GMI_juridique</dc:creator>
  <dc:description/>
  <cp:lastModifiedBy>Gaëlle KERVEVANT</cp:lastModifiedBy>
  <cp:revision>2</cp:revision>
  <cp:lastPrinted>2018-06-13T12:57:00Z</cp:lastPrinted>
  <dcterms:created xsi:type="dcterms:W3CDTF">2018-06-14T07:40:00Z</dcterms:created>
  <dcterms:modified xsi:type="dcterms:W3CDTF">2018-06-14T07:40:00Z</dcterms:modified>
</cp:coreProperties>
</file>